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D8" w:rsidRDefault="00D966D8" w:rsidP="00D9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6D8" w:rsidRDefault="00D966D8" w:rsidP="00CD0EE0">
      <w:pPr>
        <w:tabs>
          <w:tab w:val="left" w:pos="1515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966D8" w:rsidRDefault="00D966D8" w:rsidP="00CD0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D966D8" w:rsidRDefault="00CD0EE0" w:rsidP="00CD0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D966D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D966D8" w:rsidRDefault="00CD0EE0" w:rsidP="00CD0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ГЛАДКОВСКОГО</w:t>
      </w:r>
      <w:r w:rsidR="00D966D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D966D8" w:rsidRDefault="00D966D8" w:rsidP="00CD0EE0">
      <w:pPr>
        <w:shd w:val="clear" w:color="auto" w:fill="FFFFFF"/>
        <w:spacing w:after="0" w:line="300" w:lineRule="atLeast"/>
        <w:jc w:val="center"/>
        <w:outlineLvl w:val="2"/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</w:pPr>
    </w:p>
    <w:p w:rsidR="00D966D8" w:rsidRDefault="00D966D8" w:rsidP="00D966D8">
      <w:pPr>
        <w:shd w:val="clear" w:color="auto" w:fill="FFFFFF"/>
        <w:tabs>
          <w:tab w:val="left" w:pos="8325"/>
        </w:tabs>
        <w:spacing w:after="0" w:line="30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966D8" w:rsidRDefault="00D966D8" w:rsidP="00D966D8">
      <w:pPr>
        <w:shd w:val="clear" w:color="auto" w:fill="FFFFFF"/>
        <w:spacing w:after="0" w:line="300" w:lineRule="atLeast"/>
        <w:jc w:val="center"/>
        <w:outlineLvl w:val="2"/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</w:pPr>
    </w:p>
    <w:p w:rsidR="00D966D8" w:rsidRDefault="00D966D8" w:rsidP="00D966D8">
      <w:pPr>
        <w:shd w:val="clear" w:color="auto" w:fill="FFFFFF"/>
        <w:tabs>
          <w:tab w:val="left" w:pos="2835"/>
          <w:tab w:val="center" w:pos="4960"/>
        </w:tabs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            ПОСТАНОВЛЕНИЕ</w:t>
      </w:r>
    </w:p>
    <w:p w:rsidR="00D966D8" w:rsidRDefault="00D966D8" w:rsidP="00D96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966D8" w:rsidRDefault="00D966D8" w:rsidP="00D96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30BAC" w:rsidRDefault="00F30BAC" w:rsidP="00D96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66D8" w:rsidRDefault="009527D4" w:rsidP="00F30BAC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D966D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33E63">
        <w:rPr>
          <w:rFonts w:ascii="Times New Roman" w:eastAsia="Times New Roman" w:hAnsi="Times New Roman" w:cs="Times New Roman"/>
          <w:color w:val="333333"/>
          <w:sz w:val="24"/>
          <w:szCs w:val="24"/>
        </w:rPr>
        <w:t>16.01</w:t>
      </w:r>
      <w:r w:rsidR="00F30BA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D0EE0">
        <w:rPr>
          <w:rFonts w:ascii="Times New Roman" w:eastAsia="Times New Roman" w:hAnsi="Times New Roman" w:cs="Times New Roman"/>
          <w:color w:val="333333"/>
          <w:sz w:val="24"/>
          <w:szCs w:val="24"/>
        </w:rPr>
        <w:t>2023</w:t>
      </w:r>
      <w:r w:rsidR="007D1B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   № 2</w:t>
      </w:r>
      <w:r w:rsidR="00D966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966D8" w:rsidRDefault="00D966D8" w:rsidP="00D96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</w:t>
      </w:r>
      <w:r w:rsidR="00B33E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Гладковское</w:t>
      </w:r>
    </w:p>
    <w:tbl>
      <w:tblPr>
        <w:tblStyle w:val="TableNormal"/>
        <w:tblpPr w:leftFromText="180" w:rightFromText="180" w:vertAnchor="text" w:horzAnchor="margin" w:tblpY="149"/>
        <w:tblOverlap w:val="never"/>
        <w:tblW w:w="0" w:type="auto"/>
        <w:tblInd w:w="0" w:type="dxa"/>
        <w:tblLayout w:type="fixed"/>
        <w:tblLook w:val="01E0"/>
      </w:tblPr>
      <w:tblGrid>
        <w:gridCol w:w="8849"/>
      </w:tblGrid>
      <w:tr w:rsidR="00CB7765" w:rsidRPr="00D966D8" w:rsidTr="00CB7765">
        <w:trPr>
          <w:trHeight w:val="2211"/>
        </w:trPr>
        <w:tc>
          <w:tcPr>
            <w:tcW w:w="8849" w:type="dxa"/>
          </w:tcPr>
          <w:p w:rsidR="00CB7765" w:rsidRPr="00D966D8" w:rsidRDefault="00CB7765" w:rsidP="00CB77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CB7765" w:rsidRDefault="00CB7765" w:rsidP="00CB77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CB7765" w:rsidRPr="00D966D8" w:rsidRDefault="00CB7765" w:rsidP="00CB7765">
            <w:pPr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9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 утверждении Порядка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</w:t>
            </w:r>
            <w:r w:rsidRPr="00D9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еречня случаев 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азания на возвратной и (или) без</w:t>
            </w:r>
            <w:r w:rsidRPr="00D9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 w:rsidR="00B33E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Гладковского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сельсовета</w:t>
            </w:r>
          </w:p>
          <w:p w:rsidR="00CB7765" w:rsidRPr="00D966D8" w:rsidRDefault="00CB7765" w:rsidP="00CB7765">
            <w:pPr>
              <w:pStyle w:val="TableParagraph"/>
              <w:spacing w:before="180"/>
              <w:ind w:left="235" w:right="197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966D8" w:rsidRPr="00F23BDB">
        <w:rPr>
          <w:rFonts w:ascii="Times New Roman" w:hAnsi="Times New Roman" w:cs="Times New Roman"/>
          <w:sz w:val="24"/>
          <w:szCs w:val="24"/>
        </w:rPr>
        <w:t>   </w:t>
      </w:r>
    </w:p>
    <w:p w:rsid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6D8" w:rsidRPr="00CB7765" w:rsidRDefault="00CB7765" w:rsidP="00F30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65">
        <w:rPr>
          <w:rFonts w:ascii="Times New Roman" w:hAnsi="Times New Roman" w:cs="Times New Roman"/>
          <w:sz w:val="24"/>
          <w:szCs w:val="24"/>
        </w:rPr>
        <w:t xml:space="preserve">  </w:t>
      </w:r>
      <w:r w:rsidR="00D966D8" w:rsidRPr="00CB7765">
        <w:rPr>
          <w:rFonts w:ascii="Times New Roman" w:hAnsi="Times New Roman" w:cs="Times New Roman"/>
          <w:sz w:val="24"/>
          <w:szCs w:val="24"/>
        </w:rPr>
        <w:t xml:space="preserve"> В соответствии с Федеральным законом от 06.10.2003 № 131-ФЗ «Об общих принципах организации местного самоуправления в Российской Федерации», </w:t>
      </w:r>
      <w:r w:rsidR="00F23BDB" w:rsidRPr="00CB776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пунктами </w:t>
      </w:r>
      <w:r w:rsidR="002F05C5" w:rsidRPr="00CB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BDB" w:rsidRPr="00CB7765">
        <w:rPr>
          <w:rFonts w:ascii="Times New Roman" w:hAnsi="Times New Roman" w:cs="Times New Roman"/>
          <w:color w:val="000000"/>
          <w:sz w:val="24"/>
          <w:szCs w:val="24"/>
        </w:rPr>
        <w:t xml:space="preserve"> 9.3 части 1 статьи 14 Жилищного кодекса Российской Федерации,</w:t>
      </w:r>
      <w:r w:rsidR="00B33E63">
        <w:rPr>
          <w:rFonts w:ascii="Times New Roman" w:hAnsi="Times New Roman" w:cs="Times New Roman"/>
          <w:sz w:val="24"/>
          <w:szCs w:val="24"/>
        </w:rPr>
        <w:t xml:space="preserve"> Уставом Гладковского</w:t>
      </w:r>
      <w:r w:rsidR="00D966D8" w:rsidRPr="00CB7765">
        <w:rPr>
          <w:rFonts w:ascii="Times New Roman" w:hAnsi="Times New Roman" w:cs="Times New Roman"/>
          <w:sz w:val="24"/>
          <w:szCs w:val="24"/>
        </w:rPr>
        <w:t xml:space="preserve"> сельсовета Притобольного района Курганской обл</w:t>
      </w:r>
      <w:r w:rsidR="00B33E63">
        <w:rPr>
          <w:rFonts w:ascii="Times New Roman" w:hAnsi="Times New Roman" w:cs="Times New Roman"/>
          <w:sz w:val="24"/>
          <w:szCs w:val="24"/>
        </w:rPr>
        <w:t>асти, Администрация Гладковского</w:t>
      </w:r>
      <w:r w:rsidR="00D966D8" w:rsidRPr="00CB776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966D8" w:rsidRPr="00CB7765" w:rsidRDefault="00D966D8" w:rsidP="00F30BA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76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23BDB" w:rsidRPr="00CB7765" w:rsidRDefault="00F30BAC" w:rsidP="00F30B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76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1.</w:t>
      </w:r>
      <w:r w:rsidR="00D966D8" w:rsidRPr="00CB776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216F5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F23BDB" w:rsidRPr="00CB7765">
        <w:rPr>
          <w:rFonts w:ascii="Times New Roman" w:hAnsi="Times New Roman" w:cs="Times New Roman"/>
          <w:bCs/>
          <w:sz w:val="24"/>
          <w:szCs w:val="24"/>
        </w:rPr>
        <w:t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</w:t>
      </w:r>
      <w:r w:rsidR="00B33E63">
        <w:rPr>
          <w:rFonts w:ascii="Times New Roman" w:hAnsi="Times New Roman" w:cs="Times New Roman"/>
          <w:bCs/>
          <w:sz w:val="24"/>
          <w:szCs w:val="24"/>
        </w:rPr>
        <w:t>нных на территории  Гладковского</w:t>
      </w:r>
      <w:r w:rsidR="00F23BDB" w:rsidRPr="00CB7765">
        <w:rPr>
          <w:rFonts w:ascii="Times New Roman" w:hAnsi="Times New Roman" w:cs="Times New Roman"/>
          <w:bCs/>
          <w:sz w:val="24"/>
          <w:szCs w:val="24"/>
        </w:rPr>
        <w:t xml:space="preserve"> сельсовета (Приложение 1).</w:t>
      </w:r>
    </w:p>
    <w:p w:rsidR="00F23BDB" w:rsidRPr="00CB7765" w:rsidRDefault="00F30BAC" w:rsidP="00F30B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765">
        <w:rPr>
          <w:rFonts w:ascii="Times New Roman" w:hAnsi="Times New Roman" w:cs="Times New Roman"/>
          <w:sz w:val="24"/>
          <w:szCs w:val="24"/>
        </w:rPr>
        <w:t xml:space="preserve"> 2.</w:t>
      </w:r>
      <w:r w:rsidR="00B33E63">
        <w:rPr>
          <w:rFonts w:ascii="Times New Roman" w:hAnsi="Times New Roman" w:cs="Times New Roman"/>
          <w:sz w:val="24"/>
          <w:szCs w:val="24"/>
        </w:rPr>
        <w:t xml:space="preserve"> </w:t>
      </w:r>
      <w:r w:rsidR="00F23BDB" w:rsidRPr="00CB776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23BDB" w:rsidRPr="00CB7765">
        <w:rPr>
          <w:rFonts w:ascii="Times New Roman" w:hAnsi="Times New Roman" w:cs="Times New Roman"/>
          <w:bCs/>
          <w:sz w:val="24"/>
          <w:szCs w:val="24"/>
        </w:rPr>
        <w:t>Перечень работ (услуг) по капитальному ремонту общего имущества в многоквартирн</w:t>
      </w:r>
      <w:r w:rsidR="002F05C5" w:rsidRPr="00CB7765">
        <w:rPr>
          <w:rFonts w:ascii="Times New Roman" w:hAnsi="Times New Roman" w:cs="Times New Roman"/>
          <w:bCs/>
          <w:sz w:val="24"/>
          <w:szCs w:val="24"/>
        </w:rPr>
        <w:t>ых</w:t>
      </w:r>
      <w:r w:rsidR="001509BE" w:rsidRPr="00CB7765">
        <w:rPr>
          <w:rFonts w:ascii="Times New Roman" w:hAnsi="Times New Roman" w:cs="Times New Roman"/>
          <w:bCs/>
          <w:sz w:val="24"/>
          <w:szCs w:val="24"/>
        </w:rPr>
        <w:t xml:space="preserve"> домах</w:t>
      </w:r>
      <w:r w:rsidR="00F23BDB" w:rsidRPr="00CB7765">
        <w:rPr>
          <w:rFonts w:ascii="Times New Roman" w:hAnsi="Times New Roman" w:cs="Times New Roman"/>
          <w:bCs/>
          <w:sz w:val="24"/>
          <w:szCs w:val="24"/>
        </w:rPr>
        <w:t xml:space="preserve"> (Приложение  2).</w:t>
      </w:r>
    </w:p>
    <w:p w:rsidR="00F23BDB" w:rsidRPr="00CB7765" w:rsidRDefault="00F30BAC" w:rsidP="00F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765">
        <w:rPr>
          <w:rFonts w:ascii="Times New Roman" w:hAnsi="Times New Roman" w:cs="Times New Roman"/>
          <w:sz w:val="24"/>
          <w:szCs w:val="24"/>
        </w:rPr>
        <w:t xml:space="preserve"> 3.</w:t>
      </w:r>
      <w:r w:rsidR="00B33E63">
        <w:rPr>
          <w:rFonts w:ascii="Times New Roman" w:hAnsi="Times New Roman" w:cs="Times New Roman"/>
          <w:sz w:val="24"/>
          <w:szCs w:val="24"/>
        </w:rPr>
        <w:t xml:space="preserve"> </w:t>
      </w:r>
      <w:r w:rsidR="00F23BDB" w:rsidRPr="00CB7765">
        <w:rPr>
          <w:rFonts w:ascii="Times New Roman" w:hAnsi="Times New Roman" w:cs="Times New Roman"/>
          <w:sz w:val="24"/>
          <w:szCs w:val="24"/>
        </w:rPr>
        <w:t>Утвердить состав Комиссии по принятию решения о предоставлении дополнительной помощи (с</w:t>
      </w:r>
      <w:r w:rsidR="00B33E63">
        <w:rPr>
          <w:rFonts w:ascii="Times New Roman" w:hAnsi="Times New Roman" w:cs="Times New Roman"/>
          <w:sz w:val="24"/>
          <w:szCs w:val="24"/>
        </w:rPr>
        <w:t>убсидии) из бюджета Гладковского</w:t>
      </w:r>
      <w:r w:rsidR="00F23BDB" w:rsidRPr="00CB776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F23BDB" w:rsidRPr="00CB77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BDB" w:rsidRPr="00CB7765">
        <w:rPr>
          <w:rFonts w:ascii="Times New Roman" w:hAnsi="Times New Roman" w:cs="Times New Roman"/>
          <w:sz w:val="24"/>
          <w:szCs w:val="24"/>
        </w:rPr>
        <w:t>на проведение капитального ремонта общего имущества в многоквартирных домах (Приложение  3).</w:t>
      </w:r>
    </w:p>
    <w:p w:rsidR="00B33E63" w:rsidRDefault="00DD52DA" w:rsidP="009527D4">
      <w:pPr>
        <w:spacing w:after="0"/>
        <w:ind w:right="-5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B7765">
        <w:rPr>
          <w:rFonts w:ascii="Times New Roman" w:eastAsia="Times New Roman" w:hAnsi="Times New Roman" w:cs="Times New Roman"/>
          <w:kern w:val="36"/>
          <w:sz w:val="24"/>
          <w:szCs w:val="24"/>
        </w:rPr>
        <w:t>4</w:t>
      </w:r>
      <w:r w:rsidR="00B33E63">
        <w:rPr>
          <w:rFonts w:ascii="Times New Roman" w:eastAsia="Times New Roman" w:hAnsi="Times New Roman" w:cs="Times New Roman"/>
          <w:kern w:val="36"/>
          <w:sz w:val="24"/>
          <w:szCs w:val="24"/>
        </w:rPr>
        <w:t>.  Н</w:t>
      </w:r>
      <w:r w:rsidR="00D966D8" w:rsidRPr="00CB776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астоящее постановление </w:t>
      </w:r>
      <w:r w:rsidR="00B33E63">
        <w:rPr>
          <w:rFonts w:ascii="Times New Roman" w:eastAsia="Times New Roman" w:hAnsi="Times New Roman" w:cs="Times New Roman"/>
          <w:kern w:val="36"/>
          <w:sz w:val="24"/>
          <w:szCs w:val="24"/>
        </w:rPr>
        <w:t>вступает в силу со дня его обнародования в помещении Администрации Гладковского сельсовета, сельской, школьной библиотеке, доме культуре, клубе.</w:t>
      </w:r>
    </w:p>
    <w:p w:rsidR="00D966D8" w:rsidRPr="00B33E63" w:rsidRDefault="00D966D8" w:rsidP="009527D4">
      <w:pPr>
        <w:spacing w:after="0"/>
        <w:ind w:right="-5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B776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D52DA" w:rsidRPr="00CB7765">
        <w:rPr>
          <w:rFonts w:ascii="Times New Roman" w:eastAsia="Times New Roman" w:hAnsi="Times New Roman" w:cs="Times New Roman"/>
          <w:kern w:val="36"/>
          <w:sz w:val="24"/>
          <w:szCs w:val="24"/>
        </w:rPr>
        <w:t>5</w:t>
      </w:r>
      <w:r w:rsidRPr="00CB776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 </w:t>
      </w:r>
      <w:r w:rsidR="00B33E6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CB7765">
        <w:rPr>
          <w:rFonts w:ascii="Times New Roman" w:eastAsia="Times New Roman" w:hAnsi="Times New Roman" w:cs="Times New Roman"/>
          <w:kern w:val="36"/>
          <w:sz w:val="24"/>
          <w:szCs w:val="24"/>
        </w:rPr>
        <w:t>Контроль за выполнением настоящего  постановления оставляю за собой.</w:t>
      </w:r>
    </w:p>
    <w:p w:rsidR="00F30BAC" w:rsidRPr="00CB7765" w:rsidRDefault="00D966D8" w:rsidP="002F05C5">
      <w:pPr>
        <w:pStyle w:val="a3"/>
        <w:tabs>
          <w:tab w:val="left" w:pos="7005"/>
        </w:tabs>
        <w:jc w:val="both"/>
      </w:pPr>
      <w:r w:rsidRPr="00CB7765">
        <w:t xml:space="preserve"> </w:t>
      </w:r>
    </w:p>
    <w:p w:rsidR="00F30BAC" w:rsidRPr="00CB7765" w:rsidRDefault="00F30BAC" w:rsidP="002F05C5">
      <w:pPr>
        <w:pStyle w:val="a3"/>
        <w:tabs>
          <w:tab w:val="left" w:pos="7005"/>
        </w:tabs>
        <w:jc w:val="both"/>
      </w:pPr>
    </w:p>
    <w:p w:rsidR="00F30BAC" w:rsidRPr="00CB7765" w:rsidRDefault="00F30BAC" w:rsidP="002F05C5">
      <w:pPr>
        <w:pStyle w:val="a3"/>
        <w:tabs>
          <w:tab w:val="left" w:pos="7005"/>
        </w:tabs>
        <w:jc w:val="both"/>
      </w:pPr>
    </w:p>
    <w:p w:rsidR="00D966D8" w:rsidRPr="00CB7765" w:rsidRDefault="00B33E63" w:rsidP="002F05C5">
      <w:pPr>
        <w:pStyle w:val="a3"/>
        <w:tabs>
          <w:tab w:val="left" w:pos="7005"/>
        </w:tabs>
        <w:jc w:val="both"/>
      </w:pPr>
      <w:r>
        <w:t>Глава Гладковского</w:t>
      </w:r>
      <w:r w:rsidR="002F05C5" w:rsidRPr="00CB7765">
        <w:t xml:space="preserve"> сельсовета</w:t>
      </w:r>
      <w:r w:rsidR="002F05C5" w:rsidRPr="00CB7765">
        <w:tab/>
      </w:r>
      <w:r>
        <w:t xml:space="preserve">               Н.М. Кириллов</w:t>
      </w:r>
    </w:p>
    <w:p w:rsidR="00F30BAC" w:rsidRPr="00CB7765" w:rsidRDefault="00F30BAC" w:rsidP="002F05C5">
      <w:pPr>
        <w:pStyle w:val="a3"/>
        <w:tabs>
          <w:tab w:val="left" w:pos="7005"/>
        </w:tabs>
        <w:jc w:val="both"/>
      </w:pPr>
    </w:p>
    <w:p w:rsidR="00CB7765" w:rsidRPr="00B07E4A" w:rsidRDefault="002F05C5" w:rsidP="006130C3">
      <w:pPr>
        <w:pStyle w:val="a3"/>
        <w:tabs>
          <w:tab w:val="left" w:pos="7260"/>
        </w:tabs>
        <w:rPr>
          <w:b/>
        </w:rPr>
      </w:pPr>
      <w:r w:rsidRPr="00CB7765">
        <w:t xml:space="preserve"> </w:t>
      </w:r>
      <w:r w:rsidR="00AB70C2" w:rsidRPr="00CB7765">
        <w:t xml:space="preserve"> </w:t>
      </w:r>
    </w:p>
    <w:p w:rsidR="00B07E4A" w:rsidRPr="00B07E4A" w:rsidRDefault="00F30BAC" w:rsidP="00F30BAC">
      <w:pPr>
        <w:pStyle w:val="FORMATTEXT"/>
        <w:tabs>
          <w:tab w:val="left" w:pos="595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15301">
        <w:rPr>
          <w:rFonts w:ascii="Times New Roman" w:hAnsi="Times New Roman" w:cs="Times New Roman"/>
          <w:sz w:val="24"/>
          <w:szCs w:val="24"/>
        </w:rPr>
        <w:t xml:space="preserve"> </w:t>
      </w:r>
      <w:r w:rsidR="00952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1BFD">
        <w:rPr>
          <w:rFonts w:ascii="Times New Roman" w:hAnsi="Times New Roman" w:cs="Times New Roman"/>
          <w:sz w:val="24"/>
          <w:szCs w:val="24"/>
        </w:rPr>
        <w:t>риложение 1</w:t>
      </w:r>
    </w:p>
    <w:p w:rsidR="00B07E4A" w:rsidRPr="00B07E4A" w:rsidRDefault="009527D4" w:rsidP="009527D4">
      <w:pPr>
        <w:pStyle w:val="FORMATTEXT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7E4A" w:rsidRPr="00B07E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07E4A" w:rsidRPr="00B07E4A" w:rsidRDefault="00F30BAC" w:rsidP="00F30BAC">
      <w:pPr>
        <w:pStyle w:val="FORMATTEXT"/>
        <w:tabs>
          <w:tab w:val="left" w:pos="598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301">
        <w:rPr>
          <w:rFonts w:ascii="Times New Roman" w:hAnsi="Times New Roman" w:cs="Times New Roman"/>
          <w:sz w:val="24"/>
          <w:szCs w:val="24"/>
        </w:rPr>
        <w:t xml:space="preserve"> </w:t>
      </w:r>
      <w:r w:rsid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B33E63">
        <w:rPr>
          <w:rFonts w:ascii="Times New Roman" w:hAnsi="Times New Roman" w:cs="Times New Roman"/>
          <w:sz w:val="24"/>
          <w:szCs w:val="24"/>
        </w:rPr>
        <w:t>Гладковского</w:t>
      </w:r>
      <w:r w:rsidR="00B07E4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527D4" w:rsidRPr="009527D4" w:rsidRDefault="009527D4" w:rsidP="009527D4">
      <w:pPr>
        <w:tabs>
          <w:tab w:val="left" w:pos="-142"/>
        </w:tabs>
        <w:adjustRightInd w:val="0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07E4A" w:rsidRPr="00B07E4A">
        <w:rPr>
          <w:rFonts w:ascii="Times New Roman" w:hAnsi="Times New Roman" w:cs="Times New Roman"/>
          <w:sz w:val="24"/>
          <w:szCs w:val="24"/>
        </w:rPr>
        <w:t xml:space="preserve">от </w:t>
      </w:r>
      <w:r w:rsidR="00B33E63">
        <w:rPr>
          <w:rFonts w:ascii="Times New Roman" w:hAnsi="Times New Roman" w:cs="Times New Roman"/>
          <w:sz w:val="24"/>
          <w:szCs w:val="24"/>
        </w:rPr>
        <w:t xml:space="preserve"> 16.10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7E4A" w:rsidRPr="00B07E4A">
        <w:rPr>
          <w:rFonts w:ascii="Times New Roman" w:hAnsi="Times New Roman" w:cs="Times New Roman"/>
          <w:sz w:val="24"/>
          <w:szCs w:val="24"/>
        </w:rPr>
        <w:t>202</w:t>
      </w:r>
      <w:r w:rsidR="00B33E63">
        <w:rPr>
          <w:rFonts w:ascii="Times New Roman" w:hAnsi="Times New Roman" w:cs="Times New Roman"/>
          <w:sz w:val="24"/>
          <w:szCs w:val="24"/>
        </w:rPr>
        <w:t>3</w:t>
      </w:r>
      <w:r w:rsidR="00B07E4A" w:rsidRPr="00B07E4A">
        <w:rPr>
          <w:rFonts w:ascii="Times New Roman" w:hAnsi="Times New Roman" w:cs="Times New Roman"/>
          <w:sz w:val="24"/>
          <w:szCs w:val="24"/>
        </w:rPr>
        <w:t>г</w:t>
      </w:r>
      <w:r w:rsidR="00B07E4A">
        <w:rPr>
          <w:rFonts w:ascii="Times New Roman" w:hAnsi="Times New Roman" w:cs="Times New Roman"/>
          <w:sz w:val="24"/>
          <w:szCs w:val="24"/>
        </w:rPr>
        <w:t>.</w:t>
      </w:r>
      <w:r w:rsidR="00B07E4A" w:rsidRPr="00B07E4A">
        <w:rPr>
          <w:rFonts w:ascii="Times New Roman" w:hAnsi="Times New Roman" w:cs="Times New Roman"/>
          <w:sz w:val="24"/>
          <w:szCs w:val="24"/>
        </w:rPr>
        <w:t xml:space="preserve"> № </w:t>
      </w:r>
      <w:r w:rsidR="007D1BFD">
        <w:rPr>
          <w:rFonts w:ascii="Times New Roman" w:hAnsi="Times New Roman" w:cs="Times New Roman"/>
          <w:sz w:val="24"/>
          <w:szCs w:val="24"/>
        </w:rPr>
        <w:t>2</w:t>
      </w:r>
      <w:r w:rsidRPr="00952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527D4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527D4">
        <w:rPr>
          <w:rFonts w:ascii="Times New Roman" w:hAnsi="Times New Roman" w:cs="Times New Roman"/>
          <w:sz w:val="24"/>
          <w:szCs w:val="24"/>
        </w:rPr>
        <w:t xml:space="preserve">утверждении Порядка и 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B33E63">
        <w:rPr>
          <w:rFonts w:ascii="Times New Roman" w:hAnsi="Times New Roman" w:cs="Times New Roman"/>
          <w:sz w:val="24"/>
          <w:szCs w:val="24"/>
        </w:rPr>
        <w:t xml:space="preserve"> Гладковского</w:t>
      </w:r>
      <w:r w:rsidRPr="009527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30BAC" w:rsidRPr="00B07E4A" w:rsidRDefault="00F30BAC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7E4A" w:rsidRPr="00B07E4A" w:rsidRDefault="00B07E4A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и перечень случаев оказания на возвратной и (или) </w:t>
      </w:r>
    </w:p>
    <w:p w:rsidR="00B07E4A" w:rsidRPr="00B07E4A" w:rsidRDefault="00B07E4A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безвозвратной основе за счет средств местного бюджета </w:t>
      </w:r>
    </w:p>
    <w:p w:rsidR="00B07E4A" w:rsidRPr="00B07E4A" w:rsidRDefault="00B07E4A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дополнительной помощи при возникновении неотложной </w:t>
      </w:r>
    </w:p>
    <w:p w:rsidR="00B07E4A" w:rsidRPr="00B07E4A" w:rsidRDefault="00B07E4A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необходимости в проведении капитального ремонта </w:t>
      </w:r>
    </w:p>
    <w:p w:rsidR="00B07E4A" w:rsidRPr="00B07E4A" w:rsidRDefault="00B07E4A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общего имущества в многоквартирных домах, </w:t>
      </w:r>
    </w:p>
    <w:p w:rsidR="00B07E4A" w:rsidRPr="00B07E4A" w:rsidRDefault="00B07E4A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расположенных на территории </w:t>
      </w:r>
      <w:r w:rsidR="00B33E63"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Гладковского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</w:t>
      </w:r>
      <w:r w:rsidR="00B33E63">
        <w:rPr>
          <w:rFonts w:ascii="Times New Roman" w:hAnsi="Times New Roman" w:cs="Times New Roman"/>
          <w:b/>
          <w:bCs/>
          <w:color w:val="auto"/>
          <w:sz w:val="24"/>
          <w:szCs w:val="24"/>
        </w:rPr>
        <w:t>ельсовета</w:t>
      </w:r>
      <w:r w:rsidRPr="00B07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AB70C2" w:rsidRDefault="00AB70C2" w:rsidP="00B07E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14389" w:rsidRPr="00CC6E6F" w:rsidRDefault="00A14389" w:rsidP="00CC6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E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</w:t>
      </w:r>
      <w:r w:rsidR="00CC6E6F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A14389" w:rsidRPr="00A14389" w:rsidRDefault="00A14389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и перечень случаев оказания на возвратной и (или) безвозвратной основе за счет средств местного бюджета </w:t>
      </w:r>
      <w:r w:rsidR="00B33E63">
        <w:rPr>
          <w:rFonts w:ascii="Times New Roman" w:hAnsi="Times New Roman" w:cs="Times New Roman"/>
          <w:sz w:val="24"/>
          <w:szCs w:val="24"/>
        </w:rPr>
        <w:t>Гладковского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14389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B33E63">
        <w:rPr>
          <w:rFonts w:ascii="Times New Roman" w:hAnsi="Times New Roman" w:cs="Times New Roman"/>
          <w:sz w:val="24"/>
          <w:szCs w:val="24"/>
        </w:rPr>
        <w:t>Гладковского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14389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A14389" w:rsidRPr="00A14389" w:rsidRDefault="00A14389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1.1. Перечень случаев оказания на возвратной и (или) безвозвратной основе за счет средств бюджета </w:t>
      </w:r>
      <w:r w:rsidR="00B33E63">
        <w:rPr>
          <w:rFonts w:ascii="Times New Roman" w:hAnsi="Times New Roman" w:cs="Times New Roman"/>
          <w:sz w:val="24"/>
          <w:szCs w:val="24"/>
        </w:rPr>
        <w:t>Гладковского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14389">
        <w:rPr>
          <w:rFonts w:ascii="Times New Roman" w:hAnsi="Times New Roman" w:cs="Times New Roman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опасные метеорологические явления, природные пожары, крупные террористические акты (далее - чрезвычайная ситуация)</w:t>
      </w:r>
    </w:p>
    <w:p w:rsidR="00A14389" w:rsidRPr="00A14389" w:rsidRDefault="00A14389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2. 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r w:rsidR="008601D1">
        <w:rPr>
          <w:rFonts w:ascii="Times New Roman" w:hAnsi="Times New Roman" w:cs="Times New Roman"/>
          <w:sz w:val="24"/>
          <w:szCs w:val="24"/>
        </w:rPr>
        <w:t xml:space="preserve">Курганской </w:t>
      </w:r>
      <w:r w:rsidRPr="00A14389">
        <w:rPr>
          <w:rFonts w:ascii="Times New Roman" w:hAnsi="Times New Roman" w:cs="Times New Roman"/>
          <w:sz w:val="24"/>
          <w:szCs w:val="24"/>
        </w:rPr>
        <w:t xml:space="preserve"> области   (</w:t>
      </w:r>
      <w:r w:rsidR="008601D1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A14389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601D1">
        <w:rPr>
          <w:rFonts w:ascii="Times New Roman" w:hAnsi="Times New Roman" w:cs="Times New Roman"/>
          <w:sz w:val="24"/>
          <w:szCs w:val="24"/>
        </w:rPr>
        <w:t xml:space="preserve">Курганской </w:t>
      </w:r>
      <w:r w:rsidRPr="00A1438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8601D1">
        <w:rPr>
          <w:rFonts w:ascii="Times New Roman" w:hAnsi="Times New Roman" w:cs="Times New Roman"/>
          <w:sz w:val="24"/>
          <w:szCs w:val="24"/>
        </w:rPr>
        <w:t xml:space="preserve"> от 29.07.2022г. №188</w:t>
      </w:r>
      <w:r w:rsidRPr="00A14389">
        <w:rPr>
          <w:rFonts w:ascii="Times New Roman" w:hAnsi="Times New Roman" w:cs="Times New Roman"/>
          <w:sz w:val="24"/>
          <w:szCs w:val="24"/>
        </w:rPr>
        <w:t>)</w:t>
      </w:r>
      <w:r w:rsidR="008601D1">
        <w:rPr>
          <w:rFonts w:ascii="Times New Roman" w:hAnsi="Times New Roman" w:cs="Times New Roman"/>
          <w:sz w:val="24"/>
          <w:szCs w:val="24"/>
        </w:rPr>
        <w:t xml:space="preserve"> </w:t>
      </w:r>
      <w:r w:rsidRPr="00A14389">
        <w:rPr>
          <w:rFonts w:ascii="Times New Roman" w:hAnsi="Times New Roman" w:cs="Times New Roman"/>
          <w:sz w:val="24"/>
          <w:szCs w:val="24"/>
        </w:rPr>
        <w:t xml:space="preserve">(далее – Региональная программа капитального ремонта), и только в объеме, необходимом для ликвидации последствий, возникших вследствие ситуаций, указанных в пункте 1.1. настоящего Порядка, за счет средств </w:t>
      </w:r>
      <w:r w:rsidRPr="00A14389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бюджета в пределах бюджетных ассигнований,   предусмотренных в бюджете </w:t>
      </w:r>
      <w:r w:rsidR="00B33E63">
        <w:rPr>
          <w:rFonts w:ascii="Times New Roman" w:hAnsi="Times New Roman" w:cs="Times New Roman"/>
          <w:sz w:val="24"/>
          <w:szCs w:val="24"/>
        </w:rPr>
        <w:t>Гладковского</w:t>
      </w:r>
      <w:r w:rsidR="008601D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14389" w:rsidRPr="00A14389" w:rsidRDefault="00A14389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3. Решение о необходимости проведения капитального ремонта и об оказании на возвратной и (или) безвозвратной основе за счет средств местного бюджета </w:t>
      </w:r>
      <w:r w:rsidR="00216F54">
        <w:rPr>
          <w:rFonts w:ascii="Times New Roman" w:hAnsi="Times New Roman" w:cs="Times New Roman"/>
          <w:sz w:val="24"/>
          <w:szCs w:val="24"/>
        </w:rPr>
        <w:t>Гладковского</w:t>
      </w:r>
      <w:r w:rsidR="008601D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14389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- Решение), принимается в форме протокола комиссии по оказанию на возвратной и (или) безвозвратной основе за счет средств местного бюджета </w:t>
      </w:r>
      <w:r w:rsidR="00216F54">
        <w:rPr>
          <w:rFonts w:ascii="Times New Roman" w:hAnsi="Times New Roman" w:cs="Times New Roman"/>
          <w:sz w:val="24"/>
          <w:szCs w:val="24"/>
        </w:rPr>
        <w:t>Гладковского</w:t>
      </w:r>
      <w:r w:rsidR="008601D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14389">
        <w:rPr>
          <w:rFonts w:ascii="Times New Roman" w:hAnsi="Times New Roman" w:cs="Times New Roman"/>
          <w:sz w:val="24"/>
          <w:szCs w:val="24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A14389" w:rsidRPr="00A14389" w:rsidRDefault="00A14389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4. 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</w:t>
      </w:r>
      <w:r w:rsidR="00B33E63">
        <w:rPr>
          <w:rFonts w:ascii="Times New Roman" w:hAnsi="Times New Roman" w:cs="Times New Roman"/>
          <w:sz w:val="24"/>
          <w:szCs w:val="24"/>
        </w:rPr>
        <w:t>Гладковского</w:t>
      </w:r>
      <w:r w:rsidR="008601D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14389" w:rsidRPr="00A14389" w:rsidRDefault="00A14389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5. Положение о Комиссии, ее состав утверждается нормативным  актом </w:t>
      </w:r>
      <w:r w:rsidRPr="00A1438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143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3E63">
        <w:rPr>
          <w:rFonts w:ascii="Times New Roman" w:hAnsi="Times New Roman" w:cs="Times New Roman"/>
          <w:sz w:val="24"/>
          <w:szCs w:val="24"/>
        </w:rPr>
        <w:t>Гладковского</w:t>
      </w:r>
      <w:r w:rsidR="003B6161" w:rsidRPr="003B616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14389" w:rsidRPr="00A14389" w:rsidRDefault="00A14389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89">
        <w:rPr>
          <w:rFonts w:ascii="Times New Roman" w:hAnsi="Times New Roman" w:cs="Times New Roman"/>
          <w:sz w:val="24"/>
          <w:szCs w:val="24"/>
        </w:rPr>
        <w:t xml:space="preserve">6. Порядок предоставления субсидии на возвратной и (или) безвозвратной основе за счет средств бюджета </w:t>
      </w:r>
      <w:r w:rsidR="00B33E63">
        <w:rPr>
          <w:rFonts w:ascii="Times New Roman" w:hAnsi="Times New Roman" w:cs="Times New Roman"/>
          <w:sz w:val="24"/>
          <w:szCs w:val="24"/>
        </w:rPr>
        <w:t>Гладковского</w:t>
      </w:r>
      <w:r w:rsidR="003B616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14389">
        <w:rPr>
          <w:rFonts w:ascii="Times New Roman" w:hAnsi="Times New Roman" w:cs="Times New Roman"/>
          <w:sz w:val="24"/>
          <w:szCs w:val="24"/>
        </w:rPr>
        <w:t xml:space="preserve">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</w:t>
      </w:r>
      <w:r w:rsidR="00D15564">
        <w:rPr>
          <w:rFonts w:ascii="Times New Roman" w:hAnsi="Times New Roman" w:cs="Times New Roman"/>
          <w:sz w:val="24"/>
          <w:szCs w:val="24"/>
        </w:rPr>
        <w:t xml:space="preserve">Курганской </w:t>
      </w:r>
      <w:r w:rsidRPr="00A14389">
        <w:rPr>
          <w:rFonts w:ascii="Times New Roman" w:hAnsi="Times New Roman" w:cs="Times New Roman"/>
          <w:sz w:val="24"/>
          <w:szCs w:val="24"/>
        </w:rPr>
        <w:t xml:space="preserve"> области,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</w:t>
      </w:r>
      <w:r w:rsidR="00B33E63">
        <w:rPr>
          <w:rFonts w:ascii="Times New Roman" w:hAnsi="Times New Roman" w:cs="Times New Roman"/>
          <w:sz w:val="24"/>
          <w:szCs w:val="24"/>
        </w:rPr>
        <w:t xml:space="preserve"> Администрации Гладковского</w:t>
      </w:r>
      <w:r w:rsidR="00D1556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14389" w:rsidRPr="00A14389" w:rsidRDefault="00A14389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CC6E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2F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552" w:rsidRPr="00B07E4A" w:rsidRDefault="00880552" w:rsidP="00880552">
      <w:pPr>
        <w:pStyle w:val="FORMATTEXT"/>
        <w:tabs>
          <w:tab w:val="left" w:pos="595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П</w:t>
      </w:r>
      <w:r w:rsidRPr="00B07E4A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80552" w:rsidRPr="00B07E4A" w:rsidRDefault="00880552" w:rsidP="00880552">
      <w:pPr>
        <w:pStyle w:val="FORMATTEXT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07E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80552" w:rsidRPr="00B07E4A" w:rsidRDefault="00B33E63" w:rsidP="00880552">
      <w:pPr>
        <w:pStyle w:val="FORMATTEXT"/>
        <w:tabs>
          <w:tab w:val="left" w:pos="598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Гладковского</w:t>
      </w:r>
      <w:r w:rsidR="0088055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80552" w:rsidRPr="009527D4" w:rsidRDefault="00880552" w:rsidP="00880552">
      <w:pPr>
        <w:tabs>
          <w:tab w:val="left" w:pos="-142"/>
        </w:tabs>
        <w:adjustRightInd w:val="0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07E4A">
        <w:rPr>
          <w:rFonts w:ascii="Times New Roman" w:hAnsi="Times New Roman" w:cs="Times New Roman"/>
          <w:sz w:val="24"/>
          <w:szCs w:val="24"/>
        </w:rPr>
        <w:t xml:space="preserve">от </w:t>
      </w:r>
      <w:r w:rsidR="00B33E63">
        <w:rPr>
          <w:rFonts w:ascii="Times New Roman" w:hAnsi="Times New Roman" w:cs="Times New Roman"/>
          <w:sz w:val="24"/>
          <w:szCs w:val="24"/>
        </w:rPr>
        <w:t xml:space="preserve"> 16.10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E4A">
        <w:rPr>
          <w:rFonts w:ascii="Times New Roman" w:hAnsi="Times New Roman" w:cs="Times New Roman"/>
          <w:sz w:val="24"/>
          <w:szCs w:val="24"/>
        </w:rPr>
        <w:t>202</w:t>
      </w:r>
      <w:r w:rsidR="00B33E63">
        <w:rPr>
          <w:rFonts w:ascii="Times New Roman" w:hAnsi="Times New Roman" w:cs="Times New Roman"/>
          <w:sz w:val="24"/>
          <w:szCs w:val="24"/>
        </w:rPr>
        <w:t>3</w:t>
      </w:r>
      <w:r w:rsidRPr="00B07E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E4A">
        <w:rPr>
          <w:rFonts w:ascii="Times New Roman" w:hAnsi="Times New Roman" w:cs="Times New Roman"/>
          <w:sz w:val="24"/>
          <w:szCs w:val="24"/>
        </w:rPr>
        <w:t xml:space="preserve"> № </w:t>
      </w:r>
      <w:r w:rsidR="007D1BFD">
        <w:rPr>
          <w:rFonts w:ascii="Times New Roman" w:hAnsi="Times New Roman" w:cs="Times New Roman"/>
          <w:sz w:val="24"/>
          <w:szCs w:val="24"/>
        </w:rPr>
        <w:t>2</w:t>
      </w:r>
      <w:r w:rsidRPr="00952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527D4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527D4">
        <w:rPr>
          <w:rFonts w:ascii="Times New Roman" w:hAnsi="Times New Roman" w:cs="Times New Roman"/>
          <w:sz w:val="24"/>
          <w:szCs w:val="24"/>
        </w:rPr>
        <w:t>утверждении Порядка и 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</w:t>
      </w:r>
      <w:r w:rsidR="00216F54">
        <w:rPr>
          <w:rFonts w:ascii="Times New Roman" w:hAnsi="Times New Roman" w:cs="Times New Roman"/>
          <w:sz w:val="24"/>
          <w:szCs w:val="24"/>
        </w:rPr>
        <w:t>нных на территории  Гладковского</w:t>
      </w:r>
      <w:r w:rsidRPr="009527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14389" w:rsidRPr="00A14389" w:rsidRDefault="00880552" w:rsidP="00880552">
      <w:pPr>
        <w:pStyle w:val="FORMATTEXT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4389" w:rsidRPr="00A14389" w:rsidRDefault="00A14389" w:rsidP="00A14389">
      <w:pPr>
        <w:pStyle w:val="headertext0"/>
        <w:spacing w:after="240" w:afterAutospacing="0"/>
        <w:jc w:val="center"/>
      </w:pPr>
      <w:r w:rsidRPr="00A14389">
        <w:rPr>
          <w:b/>
          <w:bCs/>
        </w:rPr>
        <w:t>Перечень услуг и (или) работ по капитальному ремонту общего имущества в многоквартирн</w:t>
      </w:r>
      <w:r w:rsidR="002F05C5">
        <w:rPr>
          <w:b/>
          <w:bCs/>
        </w:rPr>
        <w:t>ых домах</w:t>
      </w:r>
      <w:r w:rsidR="001509BE">
        <w:rPr>
          <w:b/>
          <w:bCs/>
        </w:rPr>
        <w:t xml:space="preserve">, расположенных </w:t>
      </w:r>
      <w:r w:rsidRPr="00A14389">
        <w:rPr>
          <w:b/>
          <w:bCs/>
        </w:rPr>
        <w:t xml:space="preserve"> на территории </w:t>
      </w:r>
      <w:r w:rsidR="00216F54">
        <w:rPr>
          <w:b/>
          <w:bCs/>
        </w:rPr>
        <w:t>Гладковского</w:t>
      </w:r>
      <w:r w:rsidR="00D15564">
        <w:rPr>
          <w:b/>
          <w:bCs/>
        </w:rPr>
        <w:t xml:space="preserve"> сельсо</w:t>
      </w:r>
      <w:r w:rsidR="002F05C5">
        <w:rPr>
          <w:b/>
          <w:bCs/>
        </w:rPr>
        <w:t>вета</w:t>
      </w:r>
    </w:p>
    <w:p w:rsidR="00A14389" w:rsidRPr="00A14389" w:rsidRDefault="00A14389" w:rsidP="00A14389">
      <w:pPr>
        <w:pStyle w:val="formattext0"/>
        <w:spacing w:after="240"/>
        <w:ind w:firstLine="480"/>
        <w:jc w:val="both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1. </w:t>
      </w:r>
      <w:r w:rsidRPr="00A14389">
        <w:rPr>
          <w:rStyle w:val="match"/>
          <w:rFonts w:ascii="Times New Roman" w:hAnsi="Times New Roman" w:cs="Times New Roman"/>
        </w:rPr>
        <w:t>Перечень</w:t>
      </w:r>
      <w:r w:rsidRPr="00A14389">
        <w:rPr>
          <w:rFonts w:ascii="Times New Roman" w:hAnsi="Times New Roman" w:cs="Times New Roman"/>
        </w:rPr>
        <w:t xml:space="preserve"> услуг и (или) работ по </w:t>
      </w:r>
      <w:r w:rsidRPr="00A14389">
        <w:rPr>
          <w:rStyle w:val="match"/>
          <w:rFonts w:ascii="Times New Roman" w:hAnsi="Times New Roman" w:cs="Times New Roman"/>
        </w:rPr>
        <w:t>капитальному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ремонту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общего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имущества</w:t>
      </w:r>
      <w:r w:rsidRPr="00A14389">
        <w:rPr>
          <w:rFonts w:ascii="Times New Roman" w:hAnsi="Times New Roman" w:cs="Times New Roman"/>
        </w:rPr>
        <w:t xml:space="preserve"> в </w:t>
      </w:r>
      <w:r w:rsidRPr="00A14389">
        <w:rPr>
          <w:rStyle w:val="match"/>
          <w:rFonts w:ascii="Times New Roman" w:hAnsi="Times New Roman" w:cs="Times New Roman"/>
        </w:rPr>
        <w:t>многоквартирном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доме</w:t>
      </w:r>
      <w:r w:rsidRPr="00A14389">
        <w:rPr>
          <w:rFonts w:ascii="Times New Roman" w:hAnsi="Times New Roman" w:cs="Times New Roman"/>
        </w:rPr>
        <w:t xml:space="preserve">, </w:t>
      </w:r>
      <w:r w:rsidRPr="00A14389">
        <w:rPr>
          <w:rStyle w:val="match"/>
          <w:rFonts w:ascii="Times New Roman" w:hAnsi="Times New Roman" w:cs="Times New Roman"/>
        </w:rPr>
        <w:t>оказание</w:t>
      </w:r>
      <w:r w:rsidRPr="00A14389">
        <w:rPr>
          <w:rFonts w:ascii="Times New Roman" w:hAnsi="Times New Roman" w:cs="Times New Roman"/>
        </w:rPr>
        <w:t xml:space="preserve"> и (или) выполнение которых финансируются за </w:t>
      </w:r>
      <w:r w:rsidRPr="00A14389">
        <w:rPr>
          <w:rStyle w:val="match"/>
          <w:rFonts w:ascii="Times New Roman" w:hAnsi="Times New Roman" w:cs="Times New Roman"/>
        </w:rPr>
        <w:t>счет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средств</w:t>
      </w:r>
      <w:r w:rsidRPr="00A14389">
        <w:rPr>
          <w:rFonts w:ascii="Times New Roman" w:hAnsi="Times New Roman" w:cs="Times New Roman"/>
        </w:rPr>
        <w:t xml:space="preserve"> фонда </w:t>
      </w:r>
      <w:r w:rsidRPr="00A14389">
        <w:rPr>
          <w:rStyle w:val="match"/>
          <w:rFonts w:ascii="Times New Roman" w:hAnsi="Times New Roman" w:cs="Times New Roman"/>
        </w:rPr>
        <w:t>капитального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ремонта</w:t>
      </w:r>
      <w:r w:rsidRPr="00A14389">
        <w:rPr>
          <w:rFonts w:ascii="Times New Roman" w:hAnsi="Times New Roman" w:cs="Times New Roman"/>
        </w:rPr>
        <w:t xml:space="preserve">, а также за </w:t>
      </w:r>
      <w:r w:rsidRPr="00A14389">
        <w:rPr>
          <w:rStyle w:val="match"/>
          <w:rFonts w:ascii="Times New Roman" w:hAnsi="Times New Roman" w:cs="Times New Roman"/>
        </w:rPr>
        <w:t>счет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средств</w:t>
      </w:r>
      <w:r w:rsidRPr="00A14389">
        <w:rPr>
          <w:rFonts w:ascii="Times New Roman" w:hAnsi="Times New Roman" w:cs="Times New Roman"/>
        </w:rPr>
        <w:t xml:space="preserve"> государственной поддержки </w:t>
      </w:r>
      <w:r w:rsidRPr="00A14389">
        <w:rPr>
          <w:rStyle w:val="match"/>
          <w:rFonts w:ascii="Times New Roman" w:hAnsi="Times New Roman" w:cs="Times New Roman"/>
        </w:rPr>
        <w:t>капитального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ремонта</w:t>
      </w:r>
      <w:r w:rsidRPr="00A14389">
        <w:rPr>
          <w:rFonts w:ascii="Times New Roman" w:hAnsi="Times New Roman" w:cs="Times New Roman"/>
        </w:rPr>
        <w:t xml:space="preserve">, а также </w:t>
      </w:r>
      <w:r w:rsidRPr="00A14389">
        <w:rPr>
          <w:rFonts w:ascii="Times New Roman" w:hAnsi="Times New Roman" w:cs="Times New Roman"/>
          <w:bCs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</w:t>
      </w:r>
      <w:r w:rsidR="00216F54">
        <w:rPr>
          <w:rFonts w:ascii="Times New Roman" w:hAnsi="Times New Roman" w:cs="Times New Roman"/>
          <w:bCs/>
        </w:rPr>
        <w:t xml:space="preserve"> Гладковского</w:t>
      </w:r>
      <w:r w:rsidR="00D15564">
        <w:rPr>
          <w:rFonts w:ascii="Times New Roman" w:hAnsi="Times New Roman" w:cs="Times New Roman"/>
          <w:bCs/>
        </w:rPr>
        <w:t xml:space="preserve"> сельсовета </w:t>
      </w:r>
      <w:r w:rsidRPr="00A14389">
        <w:rPr>
          <w:rFonts w:ascii="Times New Roman" w:hAnsi="Times New Roman" w:cs="Times New Roman"/>
        </w:rPr>
        <w:t>включает:</w:t>
      </w:r>
    </w:p>
    <w:p w:rsidR="00A14389" w:rsidRPr="00CC6E6F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CC6E6F">
        <w:rPr>
          <w:rFonts w:ascii="Times New Roman" w:hAnsi="Times New Roman" w:cs="Times New Roman"/>
        </w:rPr>
        <w:t xml:space="preserve">1) </w:t>
      </w:r>
      <w:r w:rsidRPr="00CC6E6F">
        <w:rPr>
          <w:rStyle w:val="match"/>
          <w:rFonts w:ascii="Times New Roman" w:hAnsi="Times New Roman" w:cs="Times New Roman"/>
        </w:rPr>
        <w:t>ремонт</w:t>
      </w:r>
      <w:r w:rsidRPr="00CC6E6F">
        <w:rPr>
          <w:rFonts w:ascii="Times New Roman" w:hAnsi="Times New Roman" w:cs="Times New Roman"/>
        </w:rPr>
        <w:t xml:space="preserve"> внутридомовых инженерных систем </w:t>
      </w:r>
      <w:r w:rsidR="00D15564" w:rsidRPr="00CC6E6F">
        <w:rPr>
          <w:rFonts w:ascii="Times New Roman" w:hAnsi="Times New Roman" w:cs="Times New Roman"/>
        </w:rPr>
        <w:t xml:space="preserve"> </w:t>
      </w:r>
      <w:r w:rsidR="00CC6E6F" w:rsidRPr="00CC6E6F">
        <w:rPr>
          <w:rFonts w:ascii="Times New Roman" w:hAnsi="Times New Roman" w:cs="Times New Roman"/>
        </w:rPr>
        <w:t xml:space="preserve"> </w:t>
      </w:r>
      <w:r w:rsidRPr="00CC6E6F">
        <w:rPr>
          <w:rFonts w:ascii="Times New Roman" w:hAnsi="Times New Roman" w:cs="Times New Roman"/>
        </w:rPr>
        <w:t xml:space="preserve"> </w:t>
      </w:r>
      <w:r w:rsidR="00CC6E6F" w:rsidRPr="00CC6E6F">
        <w:rPr>
          <w:rFonts w:ascii="Times New Roman" w:hAnsi="Times New Roman" w:cs="Times New Roman"/>
        </w:rPr>
        <w:t xml:space="preserve"> </w:t>
      </w: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2) </w:t>
      </w:r>
      <w:r w:rsidRPr="00A14389">
        <w:rPr>
          <w:rStyle w:val="match"/>
          <w:rFonts w:ascii="Times New Roman" w:hAnsi="Times New Roman" w:cs="Times New Roman"/>
        </w:rPr>
        <w:t>ремонт</w:t>
      </w:r>
      <w:r w:rsidRPr="00A14389">
        <w:rPr>
          <w:rFonts w:ascii="Times New Roman" w:hAnsi="Times New Roman" w:cs="Times New Roman"/>
        </w:rPr>
        <w:t xml:space="preserve"> крыши;</w:t>
      </w: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 3) </w:t>
      </w:r>
      <w:r w:rsidRPr="00A14389">
        <w:rPr>
          <w:rStyle w:val="match"/>
          <w:rFonts w:ascii="Times New Roman" w:hAnsi="Times New Roman" w:cs="Times New Roman"/>
        </w:rPr>
        <w:t>ремонт</w:t>
      </w:r>
      <w:r w:rsidRPr="00A14389">
        <w:rPr>
          <w:rFonts w:ascii="Times New Roman" w:hAnsi="Times New Roman" w:cs="Times New Roman"/>
        </w:rPr>
        <w:t xml:space="preserve"> подвальных помещений, относящихся к </w:t>
      </w:r>
      <w:r w:rsidRPr="00A14389">
        <w:rPr>
          <w:rStyle w:val="match"/>
          <w:rFonts w:ascii="Times New Roman" w:hAnsi="Times New Roman" w:cs="Times New Roman"/>
        </w:rPr>
        <w:t>общему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имуществу</w:t>
      </w:r>
      <w:r w:rsidRPr="00A14389">
        <w:rPr>
          <w:rFonts w:ascii="Times New Roman" w:hAnsi="Times New Roman" w:cs="Times New Roman"/>
        </w:rPr>
        <w:t xml:space="preserve"> в </w:t>
      </w:r>
      <w:r w:rsidRPr="00A14389">
        <w:rPr>
          <w:rStyle w:val="match"/>
          <w:rFonts w:ascii="Times New Roman" w:hAnsi="Times New Roman" w:cs="Times New Roman"/>
        </w:rPr>
        <w:t>многоквартирном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доме</w:t>
      </w:r>
      <w:r w:rsidRPr="00A14389">
        <w:rPr>
          <w:rFonts w:ascii="Times New Roman" w:hAnsi="Times New Roman" w:cs="Times New Roman"/>
        </w:rPr>
        <w:t>;</w:t>
      </w: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4) </w:t>
      </w:r>
      <w:r w:rsidRPr="00A14389">
        <w:rPr>
          <w:rStyle w:val="match"/>
          <w:rFonts w:ascii="Times New Roman" w:hAnsi="Times New Roman" w:cs="Times New Roman"/>
        </w:rPr>
        <w:t>ремонт</w:t>
      </w:r>
      <w:r w:rsidRPr="00A14389">
        <w:rPr>
          <w:rFonts w:ascii="Times New Roman" w:hAnsi="Times New Roman" w:cs="Times New Roman"/>
        </w:rPr>
        <w:t xml:space="preserve"> фасада;</w:t>
      </w: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5)частичный  </w:t>
      </w:r>
      <w:r w:rsidRPr="00A14389">
        <w:rPr>
          <w:rStyle w:val="match"/>
          <w:rFonts w:ascii="Times New Roman" w:hAnsi="Times New Roman" w:cs="Times New Roman"/>
        </w:rPr>
        <w:t>ремонт</w:t>
      </w:r>
      <w:r w:rsidRPr="00A14389">
        <w:rPr>
          <w:rFonts w:ascii="Times New Roman" w:hAnsi="Times New Roman" w:cs="Times New Roman"/>
        </w:rPr>
        <w:t xml:space="preserve"> фундамента </w:t>
      </w:r>
      <w:r w:rsidRPr="00A14389">
        <w:rPr>
          <w:rStyle w:val="match"/>
          <w:rFonts w:ascii="Times New Roman" w:hAnsi="Times New Roman" w:cs="Times New Roman"/>
        </w:rPr>
        <w:t>многоквартирного</w:t>
      </w:r>
      <w:r w:rsidRPr="00A14389">
        <w:rPr>
          <w:rFonts w:ascii="Times New Roman" w:hAnsi="Times New Roman" w:cs="Times New Roman"/>
        </w:rPr>
        <w:t xml:space="preserve"> </w:t>
      </w:r>
      <w:r w:rsidRPr="00A14389">
        <w:rPr>
          <w:rStyle w:val="match"/>
          <w:rFonts w:ascii="Times New Roman" w:hAnsi="Times New Roman" w:cs="Times New Roman"/>
        </w:rPr>
        <w:t>дома</w:t>
      </w:r>
      <w:r w:rsidRPr="00A14389">
        <w:rPr>
          <w:rFonts w:ascii="Times New Roman" w:hAnsi="Times New Roman" w:cs="Times New Roman"/>
        </w:rPr>
        <w:t>;</w:t>
      </w: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6) разработку проектной документации в </w:t>
      </w:r>
      <w:r w:rsidRPr="00A14389">
        <w:rPr>
          <w:rStyle w:val="match"/>
          <w:rFonts w:ascii="Times New Roman" w:hAnsi="Times New Roman" w:cs="Times New Roman"/>
        </w:rPr>
        <w:t>случае</w:t>
      </w:r>
      <w:r w:rsidRPr="00A14389">
        <w:rPr>
          <w:rFonts w:ascii="Times New Roman" w:hAnsi="Times New Roman" w:cs="Times New Roman"/>
        </w:rPr>
        <w:t>, если законодательством Российской Федерации требуется ее разработка;</w:t>
      </w: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  <w:r w:rsidRPr="00A14389">
        <w:rPr>
          <w:rFonts w:ascii="Times New Roman" w:hAnsi="Times New Roman" w:cs="Times New Roman"/>
        </w:rPr>
        <w:t xml:space="preserve"> </w:t>
      </w: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A14389" w:rsidRPr="00A14389" w:rsidRDefault="00A14389" w:rsidP="00A14389">
      <w:pPr>
        <w:pStyle w:val="formattext0"/>
        <w:spacing w:before="0" w:after="0"/>
        <w:ind w:firstLine="480"/>
        <w:rPr>
          <w:rFonts w:ascii="Times New Roman" w:hAnsi="Times New Roman" w:cs="Times New Roman"/>
        </w:rPr>
      </w:pPr>
    </w:p>
    <w:p w:rsidR="00A14389" w:rsidRPr="00A14389" w:rsidRDefault="00A14389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880552" w:rsidRPr="00B07E4A" w:rsidRDefault="00880552" w:rsidP="00880552">
      <w:pPr>
        <w:pStyle w:val="FORMATTEXT"/>
        <w:tabs>
          <w:tab w:val="left" w:pos="595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</w:t>
      </w:r>
      <w:r w:rsidRPr="00B07E4A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80552" w:rsidRPr="00B07E4A" w:rsidRDefault="00880552" w:rsidP="00880552">
      <w:pPr>
        <w:pStyle w:val="FORMATTEXT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07E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80552" w:rsidRPr="00B07E4A" w:rsidRDefault="00216F54" w:rsidP="00880552">
      <w:pPr>
        <w:pStyle w:val="FORMATTEXT"/>
        <w:tabs>
          <w:tab w:val="left" w:pos="5985"/>
          <w:tab w:val="right" w:pos="9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Гладковского</w:t>
      </w:r>
      <w:r w:rsidR="0088055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80552" w:rsidRPr="009527D4" w:rsidRDefault="00880552" w:rsidP="00880552">
      <w:pPr>
        <w:tabs>
          <w:tab w:val="left" w:pos="-142"/>
        </w:tabs>
        <w:adjustRightInd w:val="0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07E4A">
        <w:rPr>
          <w:rFonts w:ascii="Times New Roman" w:hAnsi="Times New Roman" w:cs="Times New Roman"/>
          <w:sz w:val="24"/>
          <w:szCs w:val="24"/>
        </w:rPr>
        <w:t xml:space="preserve">от </w:t>
      </w:r>
      <w:r w:rsidR="00216F54">
        <w:rPr>
          <w:rFonts w:ascii="Times New Roman" w:hAnsi="Times New Roman" w:cs="Times New Roman"/>
          <w:sz w:val="24"/>
          <w:szCs w:val="24"/>
        </w:rPr>
        <w:t xml:space="preserve"> 16.10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E4A">
        <w:rPr>
          <w:rFonts w:ascii="Times New Roman" w:hAnsi="Times New Roman" w:cs="Times New Roman"/>
          <w:sz w:val="24"/>
          <w:szCs w:val="24"/>
        </w:rPr>
        <w:t>202</w:t>
      </w:r>
      <w:r w:rsidR="00216F54">
        <w:rPr>
          <w:rFonts w:ascii="Times New Roman" w:hAnsi="Times New Roman" w:cs="Times New Roman"/>
          <w:sz w:val="24"/>
          <w:szCs w:val="24"/>
        </w:rPr>
        <w:t>3</w:t>
      </w:r>
      <w:r w:rsidRPr="00B07E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E4A">
        <w:rPr>
          <w:rFonts w:ascii="Times New Roman" w:hAnsi="Times New Roman" w:cs="Times New Roman"/>
          <w:sz w:val="24"/>
          <w:szCs w:val="24"/>
        </w:rPr>
        <w:t xml:space="preserve"> № </w:t>
      </w:r>
      <w:r w:rsidR="007D1BFD">
        <w:rPr>
          <w:rFonts w:ascii="Times New Roman" w:hAnsi="Times New Roman" w:cs="Times New Roman"/>
          <w:sz w:val="24"/>
          <w:szCs w:val="24"/>
        </w:rPr>
        <w:t>2</w:t>
      </w:r>
      <w:r w:rsidRPr="00952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527D4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527D4">
        <w:rPr>
          <w:rFonts w:ascii="Times New Roman" w:hAnsi="Times New Roman" w:cs="Times New Roman"/>
          <w:sz w:val="24"/>
          <w:szCs w:val="24"/>
        </w:rPr>
        <w:t xml:space="preserve">утверждении Порядка и 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216F54">
        <w:rPr>
          <w:rFonts w:ascii="Times New Roman" w:hAnsi="Times New Roman" w:cs="Times New Roman"/>
          <w:sz w:val="24"/>
          <w:szCs w:val="24"/>
        </w:rPr>
        <w:t xml:space="preserve"> Гладковского</w:t>
      </w:r>
      <w:r w:rsidRPr="009527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14389" w:rsidRPr="00A14389" w:rsidRDefault="00880552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89" w:rsidRPr="00A14389" w:rsidRDefault="00A14389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A1438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F44D0B" w:rsidP="00A14389">
      <w:pPr>
        <w:pStyle w:val="FORMA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D0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14389" w:rsidRPr="00A14389">
        <w:rPr>
          <w:rFonts w:ascii="Times New Roman" w:hAnsi="Times New Roman" w:cs="Times New Roman"/>
          <w:b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14389" w:rsidRPr="00A14389" w:rsidRDefault="00A14389" w:rsidP="00A14389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89">
        <w:rPr>
          <w:rFonts w:ascii="Times New Roman" w:hAnsi="Times New Roman" w:cs="Times New Roman"/>
          <w:b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14389" w:rsidRPr="00A14389" w:rsidRDefault="00A14389" w:rsidP="00A1438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4389">
        <w:rPr>
          <w:rFonts w:ascii="Times New Roman" w:hAnsi="Times New Roman" w:cs="Times New Roman"/>
          <w:b/>
          <w:color w:val="auto"/>
          <w:sz w:val="24"/>
          <w:szCs w:val="24"/>
        </w:rPr>
        <w:instrText>Статус: действует"</w:instrText>
      </w:r>
      <w:r w:rsidR="00F44D0B" w:rsidRPr="00F44D0B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A143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Состав Комиссии по принятию решения о предоставлении субсидии из бюджета  </w:t>
      </w:r>
      <w:r w:rsidR="00216F54">
        <w:rPr>
          <w:rFonts w:ascii="Times New Roman" w:hAnsi="Times New Roman" w:cs="Times New Roman"/>
          <w:b/>
          <w:color w:val="auto"/>
          <w:sz w:val="24"/>
          <w:szCs w:val="24"/>
        </w:rPr>
        <w:t>Гладковского</w:t>
      </w:r>
      <w:r w:rsidR="009255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сельсовета</w:t>
      </w:r>
      <w:r w:rsidRPr="00A143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216F54">
        <w:rPr>
          <w:rFonts w:ascii="Times New Roman" w:hAnsi="Times New Roman" w:cs="Times New Roman"/>
          <w:b/>
          <w:color w:val="auto"/>
          <w:sz w:val="24"/>
          <w:szCs w:val="24"/>
        </w:rPr>
        <w:t>Гладковского</w:t>
      </w:r>
      <w:r w:rsidR="00D155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сельсовета</w:t>
      </w:r>
      <w:r w:rsidRPr="00A1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D0B" w:rsidRPr="00A1438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14389" w:rsidRPr="00A14389" w:rsidRDefault="00A14389" w:rsidP="00A14389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A14389" w:rsidP="00A14389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2F05C5" w:rsidP="00D15564">
      <w:pPr>
        <w:pStyle w:val="FORMATTEXT"/>
        <w:tabs>
          <w:tab w:val="center" w:pos="5032"/>
        </w:tabs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4389" w:rsidRPr="00A1438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16F54">
        <w:rPr>
          <w:rFonts w:ascii="Times New Roman" w:hAnsi="Times New Roman" w:cs="Times New Roman"/>
          <w:sz w:val="24"/>
          <w:szCs w:val="24"/>
        </w:rPr>
        <w:t xml:space="preserve"> </w:t>
      </w:r>
      <w:r w:rsidR="00D15564">
        <w:rPr>
          <w:rFonts w:ascii="Times New Roman" w:hAnsi="Times New Roman" w:cs="Times New Roman"/>
          <w:sz w:val="24"/>
          <w:szCs w:val="24"/>
        </w:rPr>
        <w:t xml:space="preserve"> </w:t>
      </w:r>
      <w:r w:rsidR="00A14389" w:rsidRPr="00A14389">
        <w:rPr>
          <w:rFonts w:ascii="Times New Roman" w:hAnsi="Times New Roman" w:cs="Times New Roman"/>
          <w:sz w:val="24"/>
          <w:szCs w:val="24"/>
        </w:rPr>
        <w:t>-</w:t>
      </w:r>
      <w:r w:rsidR="00216F54">
        <w:rPr>
          <w:rFonts w:ascii="Times New Roman" w:hAnsi="Times New Roman" w:cs="Times New Roman"/>
          <w:sz w:val="24"/>
          <w:szCs w:val="24"/>
        </w:rPr>
        <w:t xml:space="preserve"> </w:t>
      </w:r>
      <w:r w:rsidR="00D15564">
        <w:rPr>
          <w:rFonts w:ascii="Times New Roman" w:hAnsi="Times New Roman" w:cs="Times New Roman"/>
          <w:sz w:val="24"/>
          <w:szCs w:val="24"/>
        </w:rPr>
        <w:t xml:space="preserve"> </w:t>
      </w:r>
      <w:r w:rsidR="00925541">
        <w:rPr>
          <w:rFonts w:ascii="Times New Roman" w:hAnsi="Times New Roman" w:cs="Times New Roman"/>
          <w:sz w:val="24"/>
          <w:szCs w:val="24"/>
        </w:rPr>
        <w:t>г</w:t>
      </w:r>
      <w:r w:rsidR="00216F54">
        <w:rPr>
          <w:rFonts w:ascii="Times New Roman" w:hAnsi="Times New Roman" w:cs="Times New Roman"/>
          <w:sz w:val="24"/>
          <w:szCs w:val="24"/>
        </w:rPr>
        <w:t>лава Гладковского</w:t>
      </w:r>
      <w:r w:rsidR="00D1556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14389" w:rsidRPr="00A14389" w:rsidRDefault="00D15564" w:rsidP="00D15564">
      <w:pPr>
        <w:tabs>
          <w:tab w:val="center" w:pos="47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05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0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389" w:rsidRPr="00A1438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216F54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9255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14389" w:rsidRPr="00A14389" w:rsidRDefault="00D15564" w:rsidP="00D15564">
      <w:pPr>
        <w:tabs>
          <w:tab w:val="center" w:pos="47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4389" w:rsidRPr="00A1438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25541" w:rsidRDefault="00216F54" w:rsidP="00925541">
      <w:pPr>
        <w:tabs>
          <w:tab w:val="center" w:pos="479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Гладковской</w:t>
      </w:r>
      <w:r w:rsidR="00925541">
        <w:rPr>
          <w:rFonts w:ascii="Times New Roman" w:hAnsi="Times New Roman" w:cs="Times New Roman"/>
          <w:sz w:val="24"/>
          <w:szCs w:val="24"/>
        </w:rPr>
        <w:t xml:space="preserve"> сельской Думы (по согласованию)                                                                                             -  Бухгалтер  администрации                                                                                                        -  Представитель</w:t>
      </w:r>
      <w:r w:rsidR="00925541" w:rsidRPr="00925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отдела</w:t>
      </w:r>
      <w:r w:rsidR="00925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5541" w:rsidRPr="00925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архитектуре, строительству и ЖКХ</w:t>
      </w:r>
      <w:r w:rsidR="00925541" w:rsidRPr="00925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25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25541" w:rsidRPr="00925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Притобольного района</w:t>
      </w:r>
      <w:r w:rsidR="0092554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925541" w:rsidRDefault="00925541" w:rsidP="00A14389">
      <w:pPr>
        <w:tabs>
          <w:tab w:val="center" w:pos="4796"/>
        </w:tabs>
        <w:rPr>
          <w:rFonts w:ascii="Times New Roman" w:hAnsi="Times New Roman" w:cs="Times New Roman"/>
          <w:sz w:val="24"/>
          <w:szCs w:val="24"/>
        </w:rPr>
      </w:pPr>
    </w:p>
    <w:p w:rsidR="00A14389" w:rsidRPr="00A14389" w:rsidRDefault="00925541" w:rsidP="00A1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E6" w:rsidRPr="00A14389" w:rsidRDefault="00244FE6">
      <w:pPr>
        <w:rPr>
          <w:rFonts w:ascii="Times New Roman" w:hAnsi="Times New Roman" w:cs="Times New Roman"/>
          <w:sz w:val="24"/>
          <w:szCs w:val="24"/>
        </w:rPr>
      </w:pPr>
    </w:p>
    <w:sectPr w:rsidR="00244FE6" w:rsidRPr="00A14389" w:rsidSect="006130C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94" w:rsidRDefault="00787594" w:rsidP="002F05C5">
      <w:pPr>
        <w:spacing w:after="0" w:line="240" w:lineRule="auto"/>
      </w:pPr>
      <w:r>
        <w:separator/>
      </w:r>
    </w:p>
  </w:endnote>
  <w:endnote w:type="continuationSeparator" w:id="1">
    <w:p w:rsidR="00787594" w:rsidRDefault="00787594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94" w:rsidRDefault="00787594" w:rsidP="002F05C5">
      <w:pPr>
        <w:spacing w:after="0" w:line="240" w:lineRule="auto"/>
      </w:pPr>
      <w:r>
        <w:separator/>
      </w:r>
    </w:p>
  </w:footnote>
  <w:footnote w:type="continuationSeparator" w:id="1">
    <w:p w:rsidR="00787594" w:rsidRDefault="00787594" w:rsidP="002F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6D8"/>
    <w:rsid w:val="00001382"/>
    <w:rsid w:val="001509BE"/>
    <w:rsid w:val="00216F54"/>
    <w:rsid w:val="00224A33"/>
    <w:rsid w:val="00244FE6"/>
    <w:rsid w:val="00291674"/>
    <w:rsid w:val="002B601D"/>
    <w:rsid w:val="002F05C5"/>
    <w:rsid w:val="0030262A"/>
    <w:rsid w:val="003B6161"/>
    <w:rsid w:val="004D7396"/>
    <w:rsid w:val="00556D33"/>
    <w:rsid w:val="0056572F"/>
    <w:rsid w:val="006130C3"/>
    <w:rsid w:val="00787594"/>
    <w:rsid w:val="007A74A9"/>
    <w:rsid w:val="007D1BFD"/>
    <w:rsid w:val="008601D1"/>
    <w:rsid w:val="00880552"/>
    <w:rsid w:val="0092105B"/>
    <w:rsid w:val="00925541"/>
    <w:rsid w:val="009527D4"/>
    <w:rsid w:val="009B7B45"/>
    <w:rsid w:val="009C21D2"/>
    <w:rsid w:val="00A14389"/>
    <w:rsid w:val="00AB70C2"/>
    <w:rsid w:val="00AD3072"/>
    <w:rsid w:val="00B07E4A"/>
    <w:rsid w:val="00B33E63"/>
    <w:rsid w:val="00B92626"/>
    <w:rsid w:val="00C15301"/>
    <w:rsid w:val="00C30F44"/>
    <w:rsid w:val="00C41052"/>
    <w:rsid w:val="00C865A0"/>
    <w:rsid w:val="00CB0A2F"/>
    <w:rsid w:val="00CB7765"/>
    <w:rsid w:val="00CC6E6F"/>
    <w:rsid w:val="00CD0EE0"/>
    <w:rsid w:val="00D15564"/>
    <w:rsid w:val="00D966D8"/>
    <w:rsid w:val="00DD52DA"/>
    <w:rsid w:val="00E1359D"/>
    <w:rsid w:val="00E24DEF"/>
    <w:rsid w:val="00E743AD"/>
    <w:rsid w:val="00F23BDB"/>
    <w:rsid w:val="00F30BAC"/>
    <w:rsid w:val="00F44D0B"/>
    <w:rsid w:val="00F5662E"/>
    <w:rsid w:val="00F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D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B70C2"/>
    <w:pPr>
      <w:keepNext/>
      <w:suppressAutoHyphens/>
      <w:spacing w:after="0" w:line="240" w:lineRule="auto"/>
      <w:ind w:left="1224" w:hanging="504"/>
      <w:jc w:val="center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966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966D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966D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D966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23BD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FORMATTEXT">
    <w:name w:val=".FORMATTEXT"/>
    <w:uiPriority w:val="99"/>
    <w:rsid w:val="00B07E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uiPriority w:val="99"/>
    <w:rsid w:val="00B07E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character" w:customStyle="1" w:styleId="match">
    <w:name w:val="match"/>
    <w:basedOn w:val="a0"/>
    <w:uiPriority w:val="99"/>
    <w:rsid w:val="00B07E4A"/>
  </w:style>
  <w:style w:type="paragraph" w:customStyle="1" w:styleId="formattext0">
    <w:name w:val="formattext"/>
    <w:basedOn w:val="a"/>
    <w:uiPriority w:val="99"/>
    <w:rsid w:val="00B07E4A"/>
    <w:pPr>
      <w:suppressAutoHyphens/>
      <w:spacing w:before="280" w:after="280"/>
    </w:pPr>
    <w:rPr>
      <w:rFonts w:ascii="Calibri" w:eastAsia="SimSun" w:hAnsi="Calibri" w:cs="font29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E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B70C2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pyright">
    <w:name w:val="copyright"/>
    <w:basedOn w:val="a"/>
    <w:rsid w:val="00A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A14389"/>
    <w:rPr>
      <w:b/>
      <w:color w:val="26282F"/>
    </w:rPr>
  </w:style>
  <w:style w:type="paragraph" w:customStyle="1" w:styleId="headertext0">
    <w:name w:val="headertext"/>
    <w:basedOn w:val="a"/>
    <w:uiPriority w:val="99"/>
    <w:rsid w:val="00A1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F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05C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05C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57E3-3A2B-495E-8C08-763AAE43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Gladkovka</cp:lastModifiedBy>
  <cp:revision>26</cp:revision>
  <cp:lastPrinted>2022-11-16T03:45:00Z</cp:lastPrinted>
  <dcterms:created xsi:type="dcterms:W3CDTF">2022-10-28T07:55:00Z</dcterms:created>
  <dcterms:modified xsi:type="dcterms:W3CDTF">2023-01-26T06:14:00Z</dcterms:modified>
</cp:coreProperties>
</file>